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141EBB" w:rsidRPr="001D70A3" w14:paraId="77539474" w14:textId="77777777" w:rsidTr="006A0C6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465649A2" w14:textId="77777777" w:rsidR="00141EBB" w:rsidRPr="001D70A3" w:rsidRDefault="00141EBB" w:rsidP="006A0C66">
            <w:pPr>
              <w:pStyle w:val="Titre3"/>
              <w:spacing w:before="120" w:after="120"/>
              <w:jc w:val="center"/>
              <w:rPr>
                <w:rFonts w:cs="Arial"/>
                <w:sz w:val="28"/>
                <w:szCs w:val="28"/>
              </w:rPr>
            </w:pPr>
            <w:r w:rsidRPr="001D70A3">
              <w:rPr>
                <w:rFonts w:cs="Arial"/>
                <w:sz w:val="28"/>
                <w:szCs w:val="28"/>
              </w:rPr>
              <w:t xml:space="preserve">Réflexion 1 </w:t>
            </w:r>
            <w:r>
              <w:rPr>
                <w:rFonts w:cs="Arial"/>
                <w:sz w:val="28"/>
                <w:szCs w:val="28"/>
              </w:rPr>
              <w:t>–</w:t>
            </w:r>
            <w:r w:rsidRPr="001D70A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Optimiser une recherche web </w:t>
            </w:r>
          </w:p>
        </w:tc>
      </w:tr>
      <w:tr w:rsidR="00141EBB" w:rsidRPr="00444896" w14:paraId="65674C55" w14:textId="77777777" w:rsidTr="006A0C66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5C7326B7" w14:textId="77777777" w:rsidR="00141EBB" w:rsidRPr="00444896" w:rsidRDefault="00141EBB" w:rsidP="006A0C66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30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48A12EFE" w14:textId="77777777" w:rsidR="00141EBB" w:rsidRPr="00444896" w:rsidRDefault="00141EBB" w:rsidP="006A0C66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E700CDD" wp14:editId="3BAA4E5B">
                  <wp:extent cx="324000" cy="324000"/>
                  <wp:effectExtent l="0" t="0" r="0" b="0"/>
                  <wp:docPr id="83320924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0F8CD6B9" wp14:editId="29162CA2">
                  <wp:extent cx="352196" cy="324000"/>
                  <wp:effectExtent l="0" t="0" r="0" b="0"/>
                  <wp:docPr id="50962621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A94B16B" w14:textId="77777777" w:rsidR="00141EBB" w:rsidRPr="00444896" w:rsidRDefault="00141EBB" w:rsidP="006A0C66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46E83963" w14:textId="77777777" w:rsidR="00141EBB" w:rsidRPr="002A26A7" w:rsidRDefault="00141EBB" w:rsidP="00141EBB">
      <w:pPr>
        <w:spacing w:before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55EE6301" w14:textId="77777777" w:rsidR="00141EBB" w:rsidRDefault="00141EBB" w:rsidP="00141EBB">
      <w:pPr>
        <w:spacing w:before="120"/>
        <w:rPr>
          <w:rFonts w:cs="Arial"/>
        </w:rPr>
      </w:pPr>
      <w:r>
        <w:rPr>
          <w:rFonts w:cs="Arial"/>
        </w:rPr>
        <w:t>Réalisez les tâches suivantes</w:t>
      </w:r>
      <w:r w:rsidRPr="00B912B2">
        <w:rPr>
          <w:rFonts w:cs="Arial"/>
        </w:rPr>
        <w:t>.</w:t>
      </w:r>
    </w:p>
    <w:p w14:paraId="3559079D" w14:textId="77777777" w:rsidR="00141EBB" w:rsidRPr="00EB4E88" w:rsidRDefault="00141EBB" w:rsidP="00141EBB">
      <w:pPr>
        <w:spacing w:before="240"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>A</w:t>
      </w:r>
      <w:r w:rsidRPr="00EB4E88">
        <w:rPr>
          <w:rFonts w:cs="Arial"/>
          <w:b/>
          <w:sz w:val="24"/>
        </w:rPr>
        <w:t xml:space="preserve">ccès à </w:t>
      </w:r>
      <w:r>
        <w:rPr>
          <w:rFonts w:cs="Arial"/>
          <w:b/>
          <w:sz w:val="24"/>
        </w:rPr>
        <w:t>I</w:t>
      </w:r>
      <w:r w:rsidRPr="00EB4E88">
        <w:rPr>
          <w:rFonts w:cs="Arial"/>
          <w:b/>
          <w:sz w:val="24"/>
        </w:rPr>
        <w:t xml:space="preserve">nternet </w:t>
      </w:r>
      <w:r>
        <w:rPr>
          <w:rFonts w:cs="Arial"/>
          <w:b/>
          <w:sz w:val="24"/>
        </w:rPr>
        <w:t xml:space="preserve">et paramétrage du navigateur </w:t>
      </w:r>
    </w:p>
    <w:p w14:paraId="3385DB3E" w14:textId="77777777" w:rsidR="00141EBB" w:rsidRDefault="00141EBB" w:rsidP="00141EBB">
      <w:pPr>
        <w:rPr>
          <w:szCs w:val="20"/>
        </w:rPr>
      </w:pPr>
      <w:r>
        <w:rPr>
          <w:szCs w:val="20"/>
        </w:rPr>
        <w:t>- Ouvrez un navigateur (Chrome, Edge, Opéra, Firefox…).</w:t>
      </w:r>
    </w:p>
    <w:p w14:paraId="31389EC2" w14:textId="77777777" w:rsidR="00141EBB" w:rsidRPr="00444896" w:rsidRDefault="00141EBB" w:rsidP="00141EBB">
      <w:pPr>
        <w:rPr>
          <w:b/>
          <w:bCs/>
          <w:szCs w:val="20"/>
        </w:rPr>
      </w:pPr>
      <w:r w:rsidRPr="00444896">
        <w:rPr>
          <w:szCs w:val="20"/>
        </w:rPr>
        <w:t>- Active</w:t>
      </w:r>
      <w:r>
        <w:rPr>
          <w:szCs w:val="20"/>
        </w:rPr>
        <w:t>z</w:t>
      </w:r>
      <w:r w:rsidRPr="00444896">
        <w:rPr>
          <w:szCs w:val="20"/>
        </w:rPr>
        <w:t xml:space="preserve"> la page </w:t>
      </w:r>
      <w:r w:rsidRPr="00444896">
        <w:rPr>
          <w:b/>
          <w:bCs/>
          <w:szCs w:val="20"/>
        </w:rPr>
        <w:t>Google.fr</w:t>
      </w:r>
      <w:r>
        <w:rPr>
          <w:b/>
          <w:bCs/>
          <w:szCs w:val="20"/>
        </w:rPr>
        <w:t xml:space="preserve"> </w:t>
      </w:r>
      <w:r w:rsidRPr="00D7047D">
        <w:rPr>
          <w:szCs w:val="20"/>
        </w:rPr>
        <w:t>ou</w:t>
      </w:r>
      <w:r>
        <w:rPr>
          <w:b/>
          <w:bCs/>
          <w:szCs w:val="20"/>
        </w:rPr>
        <w:t xml:space="preserve"> Bing.fr</w:t>
      </w:r>
      <w:r w:rsidRPr="00921DE2">
        <w:rPr>
          <w:szCs w:val="20"/>
        </w:rPr>
        <w:t xml:space="preserve">. </w:t>
      </w:r>
    </w:p>
    <w:p w14:paraId="642F4C05" w14:textId="77777777" w:rsidR="00141EBB" w:rsidRPr="00444896" w:rsidRDefault="00141EBB" w:rsidP="00141EBB">
      <w:pPr>
        <w:rPr>
          <w:szCs w:val="20"/>
        </w:rPr>
      </w:pPr>
      <w:r w:rsidRPr="00444896">
        <w:rPr>
          <w:szCs w:val="20"/>
        </w:rPr>
        <w:t>- Zoome</w:t>
      </w:r>
      <w:r>
        <w:rPr>
          <w:szCs w:val="20"/>
        </w:rPr>
        <w:t>z</w:t>
      </w:r>
      <w:r w:rsidRPr="00444896">
        <w:rPr>
          <w:szCs w:val="20"/>
        </w:rPr>
        <w:t xml:space="preserve"> la page affichée</w:t>
      </w:r>
      <w:r>
        <w:rPr>
          <w:szCs w:val="20"/>
        </w:rPr>
        <w:t xml:space="preserve"> : tournez la molette de la souris en appuyant sur la touche </w:t>
      </w:r>
      <w:r w:rsidRPr="00C52392">
        <w:rPr>
          <w:b/>
          <w:bCs/>
          <w:szCs w:val="20"/>
        </w:rPr>
        <w:t>[Ctrl]</w:t>
      </w:r>
      <w:r>
        <w:rPr>
          <w:szCs w:val="20"/>
        </w:rPr>
        <w:t>.</w:t>
      </w:r>
      <w:r w:rsidRPr="00444896">
        <w:rPr>
          <w:szCs w:val="20"/>
        </w:rPr>
        <w:t xml:space="preserve"> </w:t>
      </w:r>
    </w:p>
    <w:p w14:paraId="058449F7" w14:textId="77777777" w:rsidR="00141EBB" w:rsidRPr="00444896" w:rsidRDefault="00141EBB" w:rsidP="00141EBB">
      <w:pPr>
        <w:rPr>
          <w:szCs w:val="20"/>
        </w:rPr>
      </w:pPr>
      <w:r w:rsidRPr="00444896">
        <w:rPr>
          <w:szCs w:val="20"/>
        </w:rPr>
        <w:t>- Affiche</w:t>
      </w:r>
      <w:r>
        <w:rPr>
          <w:szCs w:val="20"/>
        </w:rPr>
        <w:t>z</w:t>
      </w:r>
      <w:r w:rsidRPr="00444896">
        <w:rPr>
          <w:szCs w:val="20"/>
        </w:rPr>
        <w:t xml:space="preserve"> la page en plein écran</w:t>
      </w:r>
      <w:r>
        <w:rPr>
          <w:szCs w:val="20"/>
        </w:rPr>
        <w:t xml:space="preserve"> puis revenir en affichage normal : </w:t>
      </w:r>
      <w:r w:rsidRPr="004C50BD">
        <w:rPr>
          <w:b/>
          <w:bCs/>
          <w:szCs w:val="20"/>
        </w:rPr>
        <w:t>[F11]</w:t>
      </w:r>
      <w:r>
        <w:rPr>
          <w:szCs w:val="20"/>
        </w:rPr>
        <w:t>.</w:t>
      </w:r>
    </w:p>
    <w:p w14:paraId="3F163CA8" w14:textId="77777777" w:rsidR="00141EBB" w:rsidRDefault="00141EBB" w:rsidP="00141EBB">
      <w:pPr>
        <w:rPr>
          <w:szCs w:val="20"/>
        </w:rPr>
      </w:pPr>
      <w:r w:rsidRPr="00444896">
        <w:rPr>
          <w:szCs w:val="20"/>
        </w:rPr>
        <w:t>- Ajoute</w:t>
      </w:r>
      <w:r>
        <w:rPr>
          <w:szCs w:val="20"/>
        </w:rPr>
        <w:t>z</w:t>
      </w:r>
      <w:r w:rsidRPr="00444896">
        <w:rPr>
          <w:szCs w:val="20"/>
        </w:rPr>
        <w:t xml:space="preserve"> la page aux favoris</w:t>
      </w:r>
      <w:r>
        <w:rPr>
          <w:szCs w:val="20"/>
        </w:rPr>
        <w:t xml:space="preserve"> : cliquez sur l’outil </w:t>
      </w:r>
      <w:r>
        <w:rPr>
          <w:noProof/>
          <w:szCs w:val="20"/>
        </w:rPr>
        <w:drawing>
          <wp:inline distT="0" distB="0" distL="0" distR="0" wp14:anchorId="52BB09E2" wp14:editId="6C77046E">
            <wp:extent cx="194594" cy="180000"/>
            <wp:effectExtent l="0" t="0" r="0" b="0"/>
            <wp:docPr id="14184906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90616" name="Image 14184906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(Bing) ou </w:t>
      </w:r>
      <w:r>
        <w:rPr>
          <w:noProof/>
          <w:szCs w:val="20"/>
        </w:rPr>
        <w:drawing>
          <wp:inline distT="0" distB="0" distL="0" distR="0" wp14:anchorId="2CF1EE4B" wp14:editId="584F7050">
            <wp:extent cx="152308" cy="180000"/>
            <wp:effectExtent l="0" t="0" r="635" b="0"/>
            <wp:docPr id="20855143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14395" name="Image 208551439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0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(Chrome) et paramétrez </w:t>
      </w:r>
      <w:proofErr w:type="gramStart"/>
      <w:r>
        <w:rPr>
          <w:szCs w:val="20"/>
        </w:rPr>
        <w:t>le favoris</w:t>
      </w:r>
      <w:proofErr w:type="gramEnd"/>
      <w:r>
        <w:rPr>
          <w:szCs w:val="20"/>
        </w:rPr>
        <w:t>.</w:t>
      </w:r>
    </w:p>
    <w:p w14:paraId="5321CE26" w14:textId="77777777" w:rsidR="00141EBB" w:rsidRDefault="00141EBB" w:rsidP="00141EBB">
      <w:pPr>
        <w:rPr>
          <w:szCs w:val="20"/>
        </w:rPr>
      </w:pPr>
      <w:r>
        <w:rPr>
          <w:szCs w:val="20"/>
        </w:rPr>
        <w:t xml:space="preserve">- Affichez l’historique de navigation : cliquez sur l’outil </w:t>
      </w:r>
      <w:r>
        <w:rPr>
          <w:noProof/>
          <w:szCs w:val="20"/>
        </w:rPr>
        <w:drawing>
          <wp:inline distT="0" distB="0" distL="0" distR="0" wp14:anchorId="7A948852" wp14:editId="2F3EBB22">
            <wp:extent cx="223839" cy="142876"/>
            <wp:effectExtent l="0" t="0" r="5080" b="0"/>
            <wp:docPr id="116590299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2993" name="Image 116590299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9" cy="14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(Bing) ou </w:t>
      </w:r>
      <w:r>
        <w:rPr>
          <w:noProof/>
          <w:szCs w:val="20"/>
        </w:rPr>
        <w:drawing>
          <wp:inline distT="0" distB="0" distL="0" distR="0" wp14:anchorId="149DDF3F" wp14:editId="058A8A62">
            <wp:extent cx="117391" cy="180000"/>
            <wp:effectExtent l="0" t="0" r="0" b="0"/>
            <wp:docPr id="188765746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57461" name="Image 18876574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>(Chrome) puis sur Historique.</w:t>
      </w:r>
    </w:p>
    <w:p w14:paraId="52EE6ED5" w14:textId="77777777" w:rsidR="00141EBB" w:rsidRDefault="00141EBB" w:rsidP="00141EBB">
      <w:pPr>
        <w:rPr>
          <w:szCs w:val="20"/>
        </w:rPr>
      </w:pPr>
      <w:r>
        <w:rPr>
          <w:szCs w:val="20"/>
        </w:rPr>
        <w:t xml:space="preserve">- Effacer l’historique : </w:t>
      </w:r>
    </w:p>
    <w:p w14:paraId="201EB1DB" w14:textId="77777777" w:rsidR="00141EBB" w:rsidRPr="00D7047D" w:rsidRDefault="00141EBB" w:rsidP="00141EBB">
      <w:pPr>
        <w:pStyle w:val="Paragraphedeliste"/>
        <w:numPr>
          <w:ilvl w:val="0"/>
          <w:numId w:val="1"/>
        </w:numPr>
        <w:ind w:left="567" w:hanging="207"/>
        <w:rPr>
          <w:szCs w:val="20"/>
        </w:rPr>
      </w:pPr>
      <w:r w:rsidRPr="00D7047D">
        <w:rPr>
          <w:szCs w:val="20"/>
        </w:rPr>
        <w:t xml:space="preserve">Chrome : cliquez sur  </w:t>
      </w:r>
      <w:r>
        <w:rPr>
          <w:noProof/>
        </w:rPr>
        <w:drawing>
          <wp:inline distT="0" distB="0" distL="0" distR="0" wp14:anchorId="5A73C830" wp14:editId="74E16271">
            <wp:extent cx="117391" cy="180000"/>
            <wp:effectExtent l="0" t="0" r="0" b="0"/>
            <wp:docPr id="1669021385" name="Image 166902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57461" name="Image 18876574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47D">
        <w:rPr>
          <w:szCs w:val="20"/>
        </w:rPr>
        <w:t xml:space="preserve"> - Historique – historique – Effacer les données de navigation.</w:t>
      </w:r>
    </w:p>
    <w:p w14:paraId="5499D52E" w14:textId="77777777" w:rsidR="00141EBB" w:rsidRPr="00D7047D" w:rsidRDefault="00141EBB" w:rsidP="00141EBB">
      <w:pPr>
        <w:pStyle w:val="Paragraphedeliste"/>
        <w:numPr>
          <w:ilvl w:val="0"/>
          <w:numId w:val="1"/>
        </w:numPr>
        <w:ind w:left="567" w:hanging="207"/>
        <w:rPr>
          <w:szCs w:val="20"/>
        </w:rPr>
      </w:pPr>
      <w:r w:rsidRPr="00D7047D">
        <w:rPr>
          <w:szCs w:val="20"/>
        </w:rPr>
        <w:t xml:space="preserve">Bing : cliquez sur l’outil </w:t>
      </w:r>
      <w:r>
        <w:rPr>
          <w:noProof/>
        </w:rPr>
        <w:drawing>
          <wp:inline distT="0" distB="0" distL="0" distR="0" wp14:anchorId="251DFF1C" wp14:editId="0AD09FCE">
            <wp:extent cx="223839" cy="142876"/>
            <wp:effectExtent l="0" t="0" r="5080" b="0"/>
            <wp:docPr id="1185269983" name="Image 1185269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2993" name="Image 116590299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9" cy="14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47D">
        <w:rPr>
          <w:szCs w:val="20"/>
        </w:rPr>
        <w:t xml:space="preserve"> - Historique - </w:t>
      </w:r>
      <w:r w:rsidRPr="00D7047D">
        <w:rPr>
          <w:noProof/>
        </w:rPr>
        <w:drawing>
          <wp:inline distT="0" distB="0" distL="0" distR="0" wp14:anchorId="008F5205" wp14:editId="154A356D">
            <wp:extent cx="172174" cy="180000"/>
            <wp:effectExtent l="0" t="0" r="0" b="0"/>
            <wp:docPr id="17834288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2885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17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42F83" w14:textId="77777777" w:rsidR="00141EBB" w:rsidRDefault="00141EBB" w:rsidP="00141EBB">
      <w:pPr>
        <w:rPr>
          <w:rFonts w:cs="Arial"/>
          <w:b/>
          <w:sz w:val="24"/>
        </w:rPr>
      </w:pPr>
    </w:p>
    <w:p w14:paraId="4BEF7A59" w14:textId="77777777" w:rsidR="00141EBB" w:rsidRPr="00EB4E88" w:rsidRDefault="00141EBB" w:rsidP="00141EBB">
      <w:pPr>
        <w:rPr>
          <w:rFonts w:cs="Arial"/>
          <w:b/>
          <w:sz w:val="24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AF0657F" wp14:editId="4BE03F18">
            <wp:simplePos x="0" y="0"/>
            <wp:positionH relativeFrom="column">
              <wp:posOffset>5358714</wp:posOffset>
            </wp:positionH>
            <wp:positionV relativeFrom="paragraph">
              <wp:posOffset>175260</wp:posOffset>
            </wp:positionV>
            <wp:extent cx="864000" cy="288000"/>
            <wp:effectExtent l="0" t="0" r="0" b="0"/>
            <wp:wrapSquare wrapText="bothSides"/>
            <wp:docPr id="365364001" name="Image 9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64001" name="Image 9" descr="Une image contenant Police, Graphique, logo, symbol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4"/>
        </w:rPr>
        <w:t>Moteurs de recherche</w:t>
      </w:r>
    </w:p>
    <w:p w14:paraId="3D35864B" w14:textId="77777777" w:rsidR="00141EBB" w:rsidRPr="004C50BD" w:rsidRDefault="00141EBB" w:rsidP="00141EBB">
      <w:pPr>
        <w:pStyle w:val="Titre3"/>
        <w:spacing w:before="120" w:after="60"/>
        <w:rPr>
          <w:b w:val="0"/>
          <w:bCs/>
          <w:sz w:val="20"/>
          <w:szCs w:val="20"/>
        </w:rPr>
      </w:pPr>
      <w:r w:rsidRPr="00444896">
        <w:rPr>
          <w:sz w:val="20"/>
          <w:szCs w:val="20"/>
        </w:rPr>
        <w:t>1. Google</w:t>
      </w:r>
      <w:r>
        <w:rPr>
          <w:sz w:val="20"/>
          <w:szCs w:val="20"/>
        </w:rPr>
        <w:t> </w:t>
      </w:r>
      <w:r>
        <w:rPr>
          <w:b w:val="0"/>
          <w:bCs/>
          <w:sz w:val="20"/>
          <w:szCs w:val="20"/>
        </w:rPr>
        <w:t xml:space="preserve">: </w:t>
      </w:r>
      <w:r w:rsidRPr="004C50BD">
        <w:rPr>
          <w:b w:val="0"/>
          <w:bCs/>
          <w:sz w:val="20"/>
          <w:szCs w:val="20"/>
        </w:rPr>
        <w:t>moteur le plus utilisé au monde</w:t>
      </w:r>
    </w:p>
    <w:p w14:paraId="496DBC8B" w14:textId="77777777" w:rsidR="00141EBB" w:rsidRPr="00444896" w:rsidRDefault="00141EBB" w:rsidP="00141EBB">
      <w:pPr>
        <w:rPr>
          <w:b/>
          <w:szCs w:val="20"/>
        </w:rPr>
      </w:pPr>
      <w:r w:rsidRPr="00DA3B86">
        <w:rPr>
          <w:i/>
          <w:iCs/>
          <w:szCs w:val="20"/>
        </w:rPr>
        <w:t>-</w:t>
      </w:r>
      <w:r w:rsidRPr="00444896">
        <w:rPr>
          <w:b/>
          <w:bCs/>
          <w:i/>
          <w:iCs/>
          <w:szCs w:val="20"/>
        </w:rPr>
        <w:t xml:space="preserve"> </w:t>
      </w:r>
      <w:r w:rsidRPr="00444896">
        <w:rPr>
          <w:szCs w:val="20"/>
        </w:rPr>
        <w:t>Active</w:t>
      </w:r>
      <w:r>
        <w:rPr>
          <w:szCs w:val="20"/>
        </w:rPr>
        <w:t>z</w:t>
      </w:r>
      <w:r w:rsidRPr="00444896">
        <w:rPr>
          <w:szCs w:val="20"/>
        </w:rPr>
        <w:t xml:space="preserve"> le moteur Google </w:t>
      </w:r>
      <w:hyperlink r:id="rId17" w:history="1">
        <w:r w:rsidRPr="00346734">
          <w:rPr>
            <w:rStyle w:val="Lienhypertexte"/>
            <w:b/>
            <w:szCs w:val="20"/>
          </w:rPr>
          <w:t>http://www.google.fr/</w:t>
        </w:r>
      </w:hyperlink>
      <w:r w:rsidRPr="00B42FB1">
        <w:rPr>
          <w:bCs/>
          <w:szCs w:val="20"/>
        </w:rPr>
        <w:t>.</w:t>
      </w:r>
    </w:p>
    <w:p w14:paraId="11E6FD69" w14:textId="77777777" w:rsidR="00141EBB" w:rsidRPr="00444896" w:rsidRDefault="00141EBB" w:rsidP="00141EBB">
      <w:pPr>
        <w:rPr>
          <w:szCs w:val="20"/>
        </w:rPr>
      </w:pPr>
      <w:r w:rsidRPr="00444896">
        <w:rPr>
          <w:szCs w:val="20"/>
        </w:rPr>
        <w:t>- Recherche</w:t>
      </w:r>
      <w:r>
        <w:rPr>
          <w:szCs w:val="20"/>
        </w:rPr>
        <w:t>z</w:t>
      </w:r>
      <w:r w:rsidRPr="00444896">
        <w:rPr>
          <w:szCs w:val="20"/>
        </w:rPr>
        <w:t xml:space="preserve"> l’expression </w:t>
      </w:r>
      <w:r w:rsidRPr="00444896">
        <w:rPr>
          <w:b/>
          <w:szCs w:val="20"/>
        </w:rPr>
        <w:t>Albert Camus</w:t>
      </w:r>
      <w:r>
        <w:rPr>
          <w:szCs w:val="20"/>
        </w:rPr>
        <w:t>.</w:t>
      </w:r>
    </w:p>
    <w:p w14:paraId="6594619C" w14:textId="77777777" w:rsidR="00141EBB" w:rsidRPr="00D7047D" w:rsidRDefault="00141EBB" w:rsidP="00141EBB">
      <w:pPr>
        <w:pStyle w:val="Titre3"/>
        <w:spacing w:before="240" w:after="60"/>
        <w:rPr>
          <w:b w:val="0"/>
          <w:bCs/>
          <w:sz w:val="20"/>
          <w:szCs w:val="20"/>
        </w:rPr>
      </w:pPr>
      <w:r>
        <w:rPr>
          <w:b w:val="0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0C05CE2" wp14:editId="1EB83E78">
            <wp:simplePos x="0" y="0"/>
            <wp:positionH relativeFrom="column">
              <wp:posOffset>5517378</wp:posOffset>
            </wp:positionH>
            <wp:positionV relativeFrom="paragraph">
              <wp:posOffset>80010</wp:posOffset>
            </wp:positionV>
            <wp:extent cx="705400" cy="288000"/>
            <wp:effectExtent l="0" t="0" r="0" b="0"/>
            <wp:wrapSquare wrapText="bothSides"/>
            <wp:docPr id="523268390" name="Image 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68390" name="Image 8" descr="Une image contenant texte, Police, logo, Graphique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896">
        <w:rPr>
          <w:sz w:val="20"/>
          <w:szCs w:val="20"/>
        </w:rPr>
        <w:t xml:space="preserve">2. Bing </w:t>
      </w:r>
      <w:r w:rsidRPr="00D7047D">
        <w:rPr>
          <w:b w:val="0"/>
          <w:bCs/>
          <w:sz w:val="20"/>
          <w:szCs w:val="20"/>
        </w:rPr>
        <w:t>(Moteur de Microsoft qui intègre l’IA générative</w:t>
      </w:r>
      <w:r>
        <w:rPr>
          <w:b w:val="0"/>
          <w:bCs/>
          <w:sz w:val="20"/>
          <w:szCs w:val="20"/>
        </w:rPr>
        <w:t xml:space="preserve"> d’Open AI-ChatGPT</w:t>
      </w:r>
      <w:r w:rsidRPr="00D7047D">
        <w:rPr>
          <w:b w:val="0"/>
          <w:bCs/>
          <w:sz w:val="20"/>
          <w:szCs w:val="20"/>
        </w:rPr>
        <w:t>)</w:t>
      </w:r>
      <w:r>
        <w:rPr>
          <w:b w:val="0"/>
          <w:bCs/>
          <w:sz w:val="20"/>
          <w:szCs w:val="20"/>
        </w:rPr>
        <w:t>.</w:t>
      </w:r>
    </w:p>
    <w:p w14:paraId="08718DEB" w14:textId="77777777" w:rsidR="00141EBB" w:rsidRPr="00444896" w:rsidRDefault="00141EBB" w:rsidP="00141EBB">
      <w:pPr>
        <w:rPr>
          <w:b/>
          <w:szCs w:val="20"/>
        </w:rPr>
      </w:pPr>
      <w:r w:rsidRPr="00444896">
        <w:rPr>
          <w:b/>
          <w:bCs/>
          <w:i/>
          <w:iCs/>
          <w:szCs w:val="20"/>
        </w:rPr>
        <w:t xml:space="preserve">- </w:t>
      </w:r>
      <w:r w:rsidRPr="00444896">
        <w:rPr>
          <w:szCs w:val="20"/>
        </w:rPr>
        <w:t>Active</w:t>
      </w:r>
      <w:r>
        <w:rPr>
          <w:szCs w:val="20"/>
        </w:rPr>
        <w:t>z</w:t>
      </w:r>
      <w:r w:rsidRPr="00444896">
        <w:rPr>
          <w:szCs w:val="20"/>
        </w:rPr>
        <w:t xml:space="preserve"> le moteur Bing </w:t>
      </w:r>
      <w:hyperlink r:id="rId19" w:history="1">
        <w:r w:rsidRPr="00346734">
          <w:rPr>
            <w:rStyle w:val="Lienhypertexte"/>
            <w:b/>
            <w:szCs w:val="20"/>
          </w:rPr>
          <w:t>http://www.bing.com/</w:t>
        </w:r>
      </w:hyperlink>
      <w:r>
        <w:rPr>
          <w:b/>
          <w:szCs w:val="20"/>
        </w:rPr>
        <w:t>.</w:t>
      </w:r>
    </w:p>
    <w:p w14:paraId="075E2799" w14:textId="6DB89156" w:rsidR="00141EBB" w:rsidRPr="00444896" w:rsidRDefault="00141EBB" w:rsidP="00141EBB">
      <w:pPr>
        <w:rPr>
          <w:szCs w:val="20"/>
        </w:rPr>
      </w:pPr>
      <w:r w:rsidRPr="00444896">
        <w:rPr>
          <w:szCs w:val="20"/>
        </w:rPr>
        <w:t xml:space="preserve">- </w:t>
      </w:r>
      <w:r>
        <w:rPr>
          <w:szCs w:val="20"/>
        </w:rPr>
        <w:t xml:space="preserve">Cliquez sur le lien </w:t>
      </w:r>
      <w:r w:rsidRPr="00B42FB1">
        <w:rPr>
          <w:b/>
          <w:bCs/>
          <w:szCs w:val="20"/>
        </w:rPr>
        <w:t>Conversation</w:t>
      </w:r>
      <w:r>
        <w:rPr>
          <w:szCs w:val="20"/>
        </w:rPr>
        <w:t xml:space="preserve"> et r</w:t>
      </w:r>
      <w:r w:rsidRPr="00444896">
        <w:rPr>
          <w:szCs w:val="20"/>
        </w:rPr>
        <w:t>echerche</w:t>
      </w:r>
      <w:r>
        <w:rPr>
          <w:szCs w:val="20"/>
        </w:rPr>
        <w:t>z</w:t>
      </w:r>
      <w:r w:rsidRPr="00444896">
        <w:rPr>
          <w:szCs w:val="20"/>
        </w:rPr>
        <w:t xml:space="preserve"> l’expression </w:t>
      </w:r>
      <w:r w:rsidRPr="00444896">
        <w:rPr>
          <w:b/>
          <w:szCs w:val="20"/>
        </w:rPr>
        <w:t>Albert Camus</w:t>
      </w:r>
      <w:r>
        <w:rPr>
          <w:b/>
          <w:szCs w:val="20"/>
        </w:rPr>
        <w:t>.</w:t>
      </w:r>
      <w:r w:rsidRPr="00444896">
        <w:rPr>
          <w:szCs w:val="20"/>
        </w:rPr>
        <w:tab/>
      </w:r>
    </w:p>
    <w:p w14:paraId="4221C70A" w14:textId="5CAC8E7F" w:rsidR="00141EBB" w:rsidRPr="00B42FB1" w:rsidRDefault="00E91479" w:rsidP="00141EBB">
      <w:pPr>
        <w:pStyle w:val="Titre3"/>
        <w:spacing w:before="240" w:after="60"/>
        <w:rPr>
          <w:b w:val="0"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2F46E08" wp14:editId="62E37A86">
            <wp:simplePos x="0" y="0"/>
            <wp:positionH relativeFrom="column">
              <wp:posOffset>5437952</wp:posOffset>
            </wp:positionH>
            <wp:positionV relativeFrom="paragraph">
              <wp:posOffset>173190</wp:posOffset>
            </wp:positionV>
            <wp:extent cx="783999" cy="288000"/>
            <wp:effectExtent l="0" t="0" r="0" b="0"/>
            <wp:wrapSquare wrapText="bothSides"/>
            <wp:docPr id="767714191" name="Image 1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14191" name="Image 1" descr="Une image contenant Police, Graphique, logo, symbol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9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EBB">
        <w:rPr>
          <w:sz w:val="20"/>
          <w:szCs w:val="20"/>
        </w:rPr>
        <w:t>3</w:t>
      </w:r>
      <w:r w:rsidR="00141EBB" w:rsidRPr="00444896">
        <w:rPr>
          <w:sz w:val="20"/>
          <w:szCs w:val="20"/>
        </w:rPr>
        <w:t xml:space="preserve">. </w:t>
      </w:r>
      <w:r w:rsidR="00141EBB">
        <w:rPr>
          <w:sz w:val="20"/>
          <w:szCs w:val="20"/>
        </w:rPr>
        <w:t>Qwant</w:t>
      </w:r>
      <w:r w:rsidR="00141EBB" w:rsidRPr="00444896">
        <w:rPr>
          <w:sz w:val="20"/>
          <w:szCs w:val="20"/>
        </w:rPr>
        <w:t xml:space="preserve"> </w:t>
      </w:r>
      <w:r w:rsidR="00141EBB" w:rsidRPr="00B42FB1">
        <w:rPr>
          <w:b w:val="0"/>
          <w:bCs/>
          <w:sz w:val="20"/>
          <w:szCs w:val="20"/>
        </w:rPr>
        <w:t>(moteur européen sans traçage)</w:t>
      </w:r>
    </w:p>
    <w:p w14:paraId="24DD95CA" w14:textId="77777777" w:rsidR="00141EBB" w:rsidRPr="00444896" w:rsidRDefault="00141EBB" w:rsidP="00141EBB">
      <w:pPr>
        <w:rPr>
          <w:b/>
          <w:szCs w:val="20"/>
        </w:rPr>
      </w:pPr>
      <w:r w:rsidRPr="00444896">
        <w:rPr>
          <w:b/>
          <w:bCs/>
          <w:i/>
          <w:iCs/>
          <w:szCs w:val="20"/>
        </w:rPr>
        <w:t xml:space="preserve">- </w:t>
      </w:r>
      <w:r w:rsidRPr="00444896">
        <w:rPr>
          <w:szCs w:val="20"/>
        </w:rPr>
        <w:t>Active</w:t>
      </w:r>
      <w:r>
        <w:rPr>
          <w:szCs w:val="20"/>
        </w:rPr>
        <w:t>z</w:t>
      </w:r>
      <w:r w:rsidRPr="00444896">
        <w:rPr>
          <w:szCs w:val="20"/>
        </w:rPr>
        <w:t xml:space="preserve"> le moteur Bing </w:t>
      </w:r>
      <w:hyperlink r:id="rId21" w:history="1">
        <w:r w:rsidRPr="00346734">
          <w:rPr>
            <w:rStyle w:val="Lienhypertexte"/>
            <w:b/>
            <w:szCs w:val="20"/>
          </w:rPr>
          <w:t>http://www.qwant.com/</w:t>
        </w:r>
      </w:hyperlink>
      <w:r w:rsidRPr="00B42FB1">
        <w:rPr>
          <w:bCs/>
          <w:szCs w:val="20"/>
        </w:rPr>
        <w:t>.</w:t>
      </w:r>
    </w:p>
    <w:p w14:paraId="63C820FA" w14:textId="77777777" w:rsidR="00141EBB" w:rsidRPr="00444896" w:rsidRDefault="00141EBB" w:rsidP="00141EBB">
      <w:pPr>
        <w:rPr>
          <w:szCs w:val="20"/>
        </w:rPr>
      </w:pPr>
      <w:r w:rsidRPr="00444896">
        <w:rPr>
          <w:szCs w:val="20"/>
        </w:rPr>
        <w:t>- Recherche</w:t>
      </w:r>
      <w:r>
        <w:rPr>
          <w:szCs w:val="20"/>
        </w:rPr>
        <w:t>z</w:t>
      </w:r>
      <w:r w:rsidRPr="00444896">
        <w:rPr>
          <w:szCs w:val="20"/>
        </w:rPr>
        <w:t xml:space="preserve"> l’expression </w:t>
      </w:r>
      <w:r w:rsidRPr="00444896">
        <w:rPr>
          <w:b/>
          <w:szCs w:val="20"/>
        </w:rPr>
        <w:t>Albert Camus</w:t>
      </w:r>
      <w:r>
        <w:rPr>
          <w:szCs w:val="20"/>
        </w:rPr>
        <w:t>.</w:t>
      </w:r>
      <w:r w:rsidRPr="00444896">
        <w:rPr>
          <w:szCs w:val="20"/>
        </w:rPr>
        <w:tab/>
      </w:r>
    </w:p>
    <w:p w14:paraId="0FA5F250" w14:textId="77777777" w:rsidR="00141EBB" w:rsidRPr="004C50BD" w:rsidRDefault="00141EBB" w:rsidP="00141EBB">
      <w:pPr>
        <w:pStyle w:val="Titre3"/>
        <w:spacing w:before="240" w:after="60"/>
        <w:rPr>
          <w:i/>
          <w:iCs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354A88FA" wp14:editId="0775BE48">
            <wp:simplePos x="0" y="0"/>
            <wp:positionH relativeFrom="column">
              <wp:posOffset>5098694</wp:posOffset>
            </wp:positionH>
            <wp:positionV relativeFrom="paragraph">
              <wp:posOffset>30785</wp:posOffset>
            </wp:positionV>
            <wp:extent cx="1101175" cy="360000"/>
            <wp:effectExtent l="0" t="0" r="3810" b="2540"/>
            <wp:wrapSquare wrapText="bothSides"/>
            <wp:docPr id="1696964472" name="Image 12" descr="Une image contenant Graphique, clipart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64472" name="Image 12" descr="Une image contenant Graphique, clipart, logo, Police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0BD">
        <w:rPr>
          <w:sz w:val="20"/>
          <w:szCs w:val="20"/>
        </w:rPr>
        <w:t>3. DuckDuckGo</w:t>
      </w:r>
      <w:r>
        <w:rPr>
          <w:sz w:val="20"/>
          <w:szCs w:val="20"/>
        </w:rPr>
        <w:t xml:space="preserve"> </w:t>
      </w:r>
      <w:r w:rsidRPr="00B42FB1">
        <w:rPr>
          <w:b w:val="0"/>
          <w:bCs/>
          <w:sz w:val="20"/>
          <w:szCs w:val="20"/>
        </w:rPr>
        <w:t>(moteur américain qui protège la vie privée</w:t>
      </w:r>
      <w:r>
        <w:rPr>
          <w:b w:val="0"/>
          <w:bCs/>
          <w:sz w:val="20"/>
          <w:szCs w:val="20"/>
        </w:rPr>
        <w:t xml:space="preserve"> en n’enregistrant pas les données de navigation</w:t>
      </w:r>
      <w:r w:rsidRPr="00B42FB1">
        <w:rPr>
          <w:b w:val="0"/>
          <w:bCs/>
          <w:sz w:val="20"/>
          <w:szCs w:val="20"/>
        </w:rPr>
        <w:t>)</w:t>
      </w:r>
      <w:r w:rsidRPr="004C50BD">
        <w:rPr>
          <w:sz w:val="20"/>
          <w:szCs w:val="20"/>
        </w:rPr>
        <w:t> </w:t>
      </w:r>
    </w:p>
    <w:p w14:paraId="6C4D9238" w14:textId="77777777" w:rsidR="00141EBB" w:rsidRPr="00444896" w:rsidRDefault="00141EBB" w:rsidP="00141EBB">
      <w:pPr>
        <w:rPr>
          <w:b/>
          <w:szCs w:val="20"/>
        </w:rPr>
      </w:pPr>
      <w:r w:rsidRPr="00444896">
        <w:rPr>
          <w:szCs w:val="20"/>
        </w:rPr>
        <w:t>- Active</w:t>
      </w:r>
      <w:r>
        <w:rPr>
          <w:szCs w:val="20"/>
        </w:rPr>
        <w:t>z</w:t>
      </w:r>
      <w:r w:rsidRPr="00444896">
        <w:rPr>
          <w:szCs w:val="20"/>
        </w:rPr>
        <w:t xml:space="preserve"> le moteur </w:t>
      </w:r>
      <w:r>
        <w:rPr>
          <w:szCs w:val="20"/>
        </w:rPr>
        <w:t>DuckDuckGo :</w:t>
      </w:r>
      <w:r w:rsidRPr="00444896">
        <w:rPr>
          <w:szCs w:val="20"/>
        </w:rPr>
        <w:t xml:space="preserve"> </w:t>
      </w:r>
      <w:hyperlink r:id="rId23" w:history="1">
        <w:r>
          <w:rPr>
            <w:rStyle w:val="Lienhypertexte"/>
            <w:b/>
            <w:szCs w:val="20"/>
          </w:rPr>
          <w:t>duckduckgo</w:t>
        </w:r>
        <w:r w:rsidRPr="00346734">
          <w:rPr>
            <w:rStyle w:val="Lienhypertexte"/>
            <w:b/>
            <w:szCs w:val="20"/>
          </w:rPr>
          <w:t>.com/</w:t>
        </w:r>
      </w:hyperlink>
      <w:r>
        <w:rPr>
          <w:b/>
          <w:szCs w:val="20"/>
        </w:rPr>
        <w:t>.</w:t>
      </w:r>
    </w:p>
    <w:p w14:paraId="76EF6028" w14:textId="77777777" w:rsidR="00141EBB" w:rsidRPr="00444896" w:rsidRDefault="00141EBB" w:rsidP="00141EBB">
      <w:pPr>
        <w:rPr>
          <w:szCs w:val="20"/>
        </w:rPr>
      </w:pPr>
      <w:r w:rsidRPr="00444896">
        <w:rPr>
          <w:szCs w:val="20"/>
        </w:rPr>
        <w:t>- Recherche</w:t>
      </w:r>
      <w:r>
        <w:rPr>
          <w:szCs w:val="20"/>
        </w:rPr>
        <w:t>z</w:t>
      </w:r>
      <w:r w:rsidRPr="00444896">
        <w:rPr>
          <w:szCs w:val="20"/>
        </w:rPr>
        <w:t xml:space="preserve"> l’expression </w:t>
      </w:r>
      <w:r w:rsidRPr="00444896">
        <w:rPr>
          <w:b/>
          <w:szCs w:val="20"/>
        </w:rPr>
        <w:t>Albert Camus</w:t>
      </w:r>
      <w:r>
        <w:rPr>
          <w:szCs w:val="20"/>
        </w:rPr>
        <w:t>.</w:t>
      </w:r>
      <w:r w:rsidRPr="00444896">
        <w:rPr>
          <w:szCs w:val="20"/>
        </w:rPr>
        <w:tab/>
      </w:r>
    </w:p>
    <w:p w14:paraId="5848DB70" w14:textId="77777777" w:rsidR="00141EBB" w:rsidRDefault="00141EBB" w:rsidP="00141EBB">
      <w:pPr>
        <w:rPr>
          <w:rFonts w:cs="Arial"/>
          <w:b/>
          <w:sz w:val="24"/>
        </w:rPr>
      </w:pPr>
    </w:p>
    <w:p w14:paraId="7E1729BB" w14:textId="77777777" w:rsidR="00141EBB" w:rsidRPr="00EB4E88" w:rsidRDefault="00141EBB" w:rsidP="00141EBB">
      <w:pPr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>Gérer les pages et les images</w:t>
      </w:r>
    </w:p>
    <w:p w14:paraId="59A8E72A" w14:textId="77777777" w:rsidR="00141EBB" w:rsidRDefault="00141EBB" w:rsidP="00141EBB">
      <w:pPr>
        <w:ind w:left="142" w:hanging="142"/>
        <w:rPr>
          <w:szCs w:val="20"/>
        </w:rPr>
      </w:pPr>
      <w:r>
        <w:rPr>
          <w:szCs w:val="20"/>
        </w:rPr>
        <w:t xml:space="preserve">- </w:t>
      </w:r>
      <w:r w:rsidRPr="00687DE1">
        <w:rPr>
          <w:szCs w:val="20"/>
        </w:rPr>
        <w:t>Activez</w:t>
      </w:r>
      <w:r>
        <w:rPr>
          <w:szCs w:val="20"/>
        </w:rPr>
        <w:t xml:space="preserve"> et enregistrez une page web consacrée au Gypaète dans votre espace personnel : Clique-droit – Enregistrer sous…</w:t>
      </w:r>
    </w:p>
    <w:p w14:paraId="3FB91664" w14:textId="77777777" w:rsidR="00141EBB" w:rsidRDefault="00141EBB" w:rsidP="00141EBB">
      <w:pPr>
        <w:ind w:left="142" w:hanging="142"/>
        <w:rPr>
          <w:szCs w:val="20"/>
        </w:rPr>
      </w:pPr>
      <w:r>
        <w:rPr>
          <w:szCs w:val="20"/>
        </w:rPr>
        <w:t>- Recherchez et enregistrez une image de Gypaète dans votre espace personnel :</w:t>
      </w:r>
      <w:r w:rsidRPr="00F23436">
        <w:rPr>
          <w:szCs w:val="20"/>
        </w:rPr>
        <w:t xml:space="preserve"> </w:t>
      </w:r>
      <w:r>
        <w:rPr>
          <w:szCs w:val="20"/>
        </w:rPr>
        <w:t>Clique-droit – Enregistrer l’image sous…</w:t>
      </w:r>
    </w:p>
    <w:p w14:paraId="3A9CD5E4" w14:textId="77777777" w:rsidR="00141EBB" w:rsidRDefault="00141EBB" w:rsidP="00141EBB">
      <w:pPr>
        <w:rPr>
          <w:rFonts w:cs="Arial"/>
          <w:b/>
          <w:sz w:val="24"/>
        </w:rPr>
      </w:pPr>
    </w:p>
    <w:p w14:paraId="2DC66452" w14:textId="77777777" w:rsidR="00141EBB" w:rsidRPr="00F12989" w:rsidRDefault="00141EBB" w:rsidP="00141EBB">
      <w:pPr>
        <w:spacing w:after="120"/>
        <w:rPr>
          <w:rFonts w:cs="Arial"/>
          <w:b/>
          <w:sz w:val="24"/>
        </w:rPr>
      </w:pPr>
      <w:r w:rsidRPr="00F12989">
        <w:rPr>
          <w:rFonts w:cs="Arial"/>
          <w:b/>
          <w:sz w:val="24"/>
        </w:rPr>
        <w:t>Méthodologie de recherche</w:t>
      </w:r>
    </w:p>
    <w:p w14:paraId="2F03651F" w14:textId="77777777" w:rsidR="00141EBB" w:rsidRPr="00DD2B69" w:rsidRDefault="00141EBB" w:rsidP="00141EBB">
      <w:pPr>
        <w:pStyle w:val="Titre3"/>
        <w:spacing w:after="120"/>
        <w:ind w:left="0" w:firstLine="0"/>
        <w:rPr>
          <w:b w:val="0"/>
          <w:bCs/>
          <w:sz w:val="20"/>
          <w:szCs w:val="20"/>
        </w:rPr>
      </w:pPr>
      <w:r w:rsidRPr="00DD2B69">
        <w:rPr>
          <w:b w:val="0"/>
          <w:bCs/>
          <w:sz w:val="20"/>
          <w:szCs w:val="20"/>
        </w:rPr>
        <w:t>Effectuez</w:t>
      </w:r>
      <w:r>
        <w:rPr>
          <w:b w:val="0"/>
          <w:bCs/>
          <w:sz w:val="20"/>
          <w:szCs w:val="20"/>
        </w:rPr>
        <w:t xml:space="preserve"> </w:t>
      </w:r>
      <w:r w:rsidRPr="00DD2B69">
        <w:rPr>
          <w:b w:val="0"/>
          <w:bCs/>
          <w:sz w:val="20"/>
          <w:szCs w:val="20"/>
        </w:rPr>
        <w:t xml:space="preserve">une recherche </w:t>
      </w:r>
      <w:r>
        <w:rPr>
          <w:b w:val="0"/>
          <w:bCs/>
          <w:sz w:val="20"/>
          <w:szCs w:val="20"/>
        </w:rPr>
        <w:t xml:space="preserve">avec </w:t>
      </w:r>
      <w:r w:rsidRPr="00DD2B69">
        <w:rPr>
          <w:b w:val="0"/>
          <w:bCs/>
          <w:sz w:val="20"/>
          <w:szCs w:val="20"/>
        </w:rPr>
        <w:t xml:space="preserve">Google sur </w:t>
      </w:r>
      <w:r w:rsidRPr="00DD2B69">
        <w:rPr>
          <w:sz w:val="20"/>
          <w:szCs w:val="20"/>
        </w:rPr>
        <w:t xml:space="preserve">la garde d'enfants en cas de divorce dans un couple </w:t>
      </w:r>
      <w:r>
        <w:rPr>
          <w:sz w:val="20"/>
          <w:szCs w:val="20"/>
        </w:rPr>
        <w:t xml:space="preserve">dont un parent est étranger </w:t>
      </w:r>
      <w:r w:rsidRPr="00DD2B69">
        <w:rPr>
          <w:sz w:val="20"/>
          <w:szCs w:val="20"/>
        </w:rPr>
        <w:t xml:space="preserve">sur les pages </w:t>
      </w:r>
      <w:r>
        <w:rPr>
          <w:sz w:val="20"/>
          <w:szCs w:val="20"/>
        </w:rPr>
        <w:t>web</w:t>
      </w:r>
      <w:r w:rsidRPr="00DD2B69">
        <w:rPr>
          <w:sz w:val="20"/>
          <w:szCs w:val="20"/>
        </w:rPr>
        <w:t xml:space="preserve"> </w:t>
      </w:r>
      <w:r>
        <w:rPr>
          <w:sz w:val="20"/>
          <w:szCs w:val="20"/>
        </w:rPr>
        <w:t>en France</w:t>
      </w:r>
      <w:r w:rsidRPr="00DD2B69">
        <w:rPr>
          <w:b w:val="0"/>
          <w:bCs/>
          <w:sz w:val="20"/>
          <w:szCs w:val="20"/>
        </w:rPr>
        <w:t>.</w:t>
      </w:r>
    </w:p>
    <w:p w14:paraId="304B2D1B" w14:textId="77777777" w:rsidR="00141EBB" w:rsidRDefault="00141EBB" w:rsidP="00141EBB">
      <w:pPr>
        <w:spacing w:before="120"/>
        <w:rPr>
          <w:szCs w:val="20"/>
        </w:rPr>
      </w:pPr>
      <w:r w:rsidRPr="00444896">
        <w:rPr>
          <w:szCs w:val="20"/>
        </w:rPr>
        <w:t>Recherche</w:t>
      </w:r>
      <w:r>
        <w:rPr>
          <w:szCs w:val="20"/>
        </w:rPr>
        <w:t>z</w:t>
      </w:r>
      <w:r w:rsidRPr="00444896">
        <w:rPr>
          <w:szCs w:val="20"/>
        </w:rPr>
        <w:t xml:space="preserve"> </w:t>
      </w:r>
      <w:r>
        <w:rPr>
          <w:szCs w:val="20"/>
        </w:rPr>
        <w:t>les expressions suivantes et notez le nombre de résultats trouvés pour chaque recherche.</w:t>
      </w:r>
    </w:p>
    <w:p w14:paraId="4F0E2C4A" w14:textId="77777777" w:rsidR="00141EBB" w:rsidRPr="00444896" w:rsidRDefault="00141EBB" w:rsidP="00141EBB">
      <w:pPr>
        <w:spacing w:before="120"/>
        <w:rPr>
          <w:szCs w:val="20"/>
        </w:rPr>
      </w:pPr>
      <w:r w:rsidRPr="00444896">
        <w:rPr>
          <w:b/>
          <w:szCs w:val="20"/>
        </w:rPr>
        <w:t>divorce</w:t>
      </w:r>
      <w:r w:rsidRPr="00444896">
        <w:rPr>
          <w:szCs w:val="20"/>
        </w:rPr>
        <w:tab/>
      </w:r>
      <w:r w:rsidRPr="00444896">
        <w:rPr>
          <w:szCs w:val="20"/>
        </w:rPr>
        <w:tab/>
      </w:r>
      <w:r w:rsidRPr="00444896">
        <w:rPr>
          <w:szCs w:val="20"/>
        </w:rPr>
        <w:tab/>
      </w:r>
      <w:r w:rsidRPr="00444896">
        <w:rPr>
          <w:szCs w:val="20"/>
        </w:rPr>
        <w:tab/>
      </w:r>
      <w:r w:rsidRPr="0044489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44896">
        <w:rPr>
          <w:szCs w:val="20"/>
        </w:rPr>
        <w:t>Nombre de pages trouvées : ...................</w:t>
      </w:r>
      <w:r>
        <w:rPr>
          <w:szCs w:val="20"/>
        </w:rPr>
        <w:t>.....</w:t>
      </w:r>
    </w:p>
    <w:p w14:paraId="6DC5F7A9" w14:textId="77777777" w:rsidR="00141EBB" w:rsidRPr="00444896" w:rsidRDefault="00141EBB" w:rsidP="00141EBB">
      <w:pPr>
        <w:spacing w:before="120"/>
        <w:rPr>
          <w:szCs w:val="20"/>
        </w:rPr>
      </w:pPr>
      <w:r w:rsidRPr="00444896">
        <w:rPr>
          <w:b/>
          <w:szCs w:val="20"/>
        </w:rPr>
        <w:t>divorce garde enfant</w:t>
      </w:r>
      <w:r w:rsidRPr="00444896">
        <w:rPr>
          <w:b/>
          <w:szCs w:val="20"/>
        </w:rPr>
        <w:tab/>
      </w:r>
      <w:r w:rsidRPr="00444896">
        <w:rPr>
          <w:szCs w:val="20"/>
        </w:rPr>
        <w:tab/>
      </w:r>
      <w:r w:rsidRPr="0044489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44896">
        <w:rPr>
          <w:szCs w:val="20"/>
        </w:rPr>
        <w:t>Nombre de pages trouvées : ...................</w:t>
      </w:r>
      <w:r>
        <w:rPr>
          <w:szCs w:val="20"/>
        </w:rPr>
        <w:t>.....</w:t>
      </w:r>
    </w:p>
    <w:p w14:paraId="5EBAF3FF" w14:textId="77777777" w:rsidR="00141EBB" w:rsidRPr="00444896" w:rsidRDefault="00141EBB" w:rsidP="00141EBB">
      <w:pPr>
        <w:spacing w:before="120"/>
        <w:rPr>
          <w:szCs w:val="20"/>
        </w:rPr>
      </w:pPr>
      <w:r w:rsidRPr="00444896">
        <w:rPr>
          <w:b/>
          <w:szCs w:val="20"/>
        </w:rPr>
        <w:t>divorce "garde d'enfant"</w:t>
      </w:r>
      <w:r w:rsidRPr="00444896">
        <w:rPr>
          <w:szCs w:val="20"/>
        </w:rPr>
        <w:tab/>
      </w:r>
      <w:r w:rsidRPr="0044489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44896">
        <w:rPr>
          <w:szCs w:val="20"/>
        </w:rPr>
        <w:t>Nombre de pages trouvées : ...................</w:t>
      </w:r>
      <w:r>
        <w:rPr>
          <w:szCs w:val="20"/>
        </w:rPr>
        <w:t>.....</w:t>
      </w:r>
    </w:p>
    <w:p w14:paraId="452F632A" w14:textId="77777777" w:rsidR="00141EBB" w:rsidRPr="00444896" w:rsidRDefault="00141EBB" w:rsidP="00141EBB">
      <w:pPr>
        <w:spacing w:before="120"/>
        <w:rPr>
          <w:szCs w:val="20"/>
        </w:rPr>
      </w:pPr>
      <w:r w:rsidRPr="00444896">
        <w:rPr>
          <w:b/>
          <w:szCs w:val="20"/>
        </w:rPr>
        <w:t>divorce "garde d'enfant"</w:t>
      </w:r>
      <w:r>
        <w:rPr>
          <w:b/>
          <w:szCs w:val="20"/>
        </w:rPr>
        <w:t xml:space="preserve"> </w:t>
      </w:r>
      <w:r w:rsidRPr="00444896">
        <w:rPr>
          <w:b/>
          <w:szCs w:val="20"/>
        </w:rPr>
        <w:t>"</w:t>
      </w:r>
      <w:r>
        <w:rPr>
          <w:b/>
          <w:szCs w:val="20"/>
        </w:rPr>
        <w:t>un parent étranger</w:t>
      </w:r>
      <w:r w:rsidRPr="00444896">
        <w:rPr>
          <w:b/>
          <w:szCs w:val="20"/>
        </w:rPr>
        <w:t>"</w:t>
      </w:r>
      <w:r>
        <w:rPr>
          <w:szCs w:val="20"/>
        </w:rPr>
        <w:tab/>
      </w:r>
      <w:r>
        <w:rPr>
          <w:szCs w:val="20"/>
        </w:rPr>
        <w:tab/>
      </w:r>
      <w:r w:rsidRPr="00444896">
        <w:rPr>
          <w:szCs w:val="20"/>
        </w:rPr>
        <w:t>Nombre de pages trouvées : ...................</w:t>
      </w:r>
      <w:r>
        <w:rPr>
          <w:szCs w:val="20"/>
        </w:rPr>
        <w:t>.....</w:t>
      </w:r>
    </w:p>
    <w:p w14:paraId="45FC20D1" w14:textId="77777777" w:rsidR="00141EBB" w:rsidRDefault="00141EBB" w:rsidP="00141EBB">
      <w:pPr>
        <w:spacing w:before="120"/>
        <w:rPr>
          <w:szCs w:val="20"/>
        </w:rPr>
      </w:pPr>
      <w:r w:rsidRPr="00444896">
        <w:rPr>
          <w:b/>
          <w:szCs w:val="20"/>
        </w:rPr>
        <w:t>divorce "garde d'enfant" "</w:t>
      </w:r>
      <w:r>
        <w:rPr>
          <w:b/>
          <w:szCs w:val="20"/>
        </w:rPr>
        <w:t>un parent étranger</w:t>
      </w:r>
      <w:r w:rsidRPr="00444896">
        <w:rPr>
          <w:b/>
          <w:szCs w:val="20"/>
        </w:rPr>
        <w:t>"</w:t>
      </w:r>
      <w:r w:rsidRPr="00444896">
        <w:rPr>
          <w:szCs w:val="20"/>
        </w:rPr>
        <w:t xml:space="preserve"> </w:t>
      </w:r>
      <w:r w:rsidRPr="002D5B7A">
        <w:rPr>
          <w:b/>
          <w:bCs/>
          <w:szCs w:val="20"/>
        </w:rPr>
        <w:t>France</w:t>
      </w:r>
      <w:r w:rsidRPr="00444896">
        <w:rPr>
          <w:szCs w:val="20"/>
        </w:rPr>
        <w:tab/>
        <w:t>Nombre de pages trouvées : ...................</w:t>
      </w:r>
      <w:r>
        <w:rPr>
          <w:szCs w:val="20"/>
        </w:rPr>
        <w:t>.....</w:t>
      </w:r>
    </w:p>
    <w:sectPr w:rsidR="00141EBB" w:rsidSect="00DD5405">
      <w:headerReference w:type="default" r:id="rId24"/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0D4D" w14:textId="77777777" w:rsidR="00BA5AC0" w:rsidRDefault="00BA5AC0">
      <w:r>
        <w:separator/>
      </w:r>
    </w:p>
  </w:endnote>
  <w:endnote w:type="continuationSeparator" w:id="0">
    <w:p w14:paraId="53249B44" w14:textId="77777777" w:rsidR="00BA5AC0" w:rsidRDefault="00BA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981F" w14:textId="77777777" w:rsidR="00BA5AC0" w:rsidRDefault="00BA5AC0">
      <w:r>
        <w:separator/>
      </w:r>
    </w:p>
  </w:footnote>
  <w:footnote w:type="continuationSeparator" w:id="0">
    <w:p w14:paraId="3C466911" w14:textId="77777777" w:rsidR="00BA5AC0" w:rsidRDefault="00BA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740F" w14:textId="11654CBE" w:rsidR="001B3856" w:rsidRPr="007950F1" w:rsidRDefault="000F061E" w:rsidP="007950F1">
    <w:pPr>
      <w:pStyle w:val="En-tte"/>
      <w:tabs>
        <w:tab w:val="clear" w:pos="4536"/>
        <w:tab w:val="clear" w:pos="9072"/>
        <w:tab w:val="center" w:pos="4820"/>
        <w:tab w:val="right" w:pos="10063"/>
      </w:tabs>
      <w:rPr>
        <w:rFonts w:ascii="Arial" w:hAnsi="Arial" w:cs="Arial"/>
        <w:sz w:val="20"/>
        <w:szCs w:val="20"/>
      </w:rPr>
    </w:pPr>
    <w:r w:rsidRPr="007950F1">
      <w:rPr>
        <w:rFonts w:ascii="Arial" w:hAnsi="Arial" w:cs="Arial"/>
        <w:sz w:val="20"/>
        <w:szCs w:val="20"/>
      </w:rPr>
      <w:t>Cterrier</w:t>
    </w:r>
    <w:r w:rsidRPr="007950F1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04391294"/>
        <w:docPartObj>
          <w:docPartGallery w:val="Page Numbers (Top of Page)"/>
          <w:docPartUnique/>
        </w:docPartObj>
      </w:sdtPr>
      <w:sdtContent>
        <w:r w:rsidRPr="007950F1">
          <w:rPr>
            <w:rFonts w:ascii="Arial" w:hAnsi="Arial" w:cs="Arial"/>
            <w:sz w:val="20"/>
            <w:szCs w:val="20"/>
          </w:rPr>
          <w:fldChar w:fldCharType="begin"/>
        </w:r>
        <w:r w:rsidRPr="007950F1">
          <w:rPr>
            <w:rFonts w:ascii="Arial" w:hAnsi="Arial" w:cs="Arial"/>
            <w:sz w:val="20"/>
            <w:szCs w:val="20"/>
          </w:rPr>
          <w:instrText>PAGE   \* MERGEFORMAT</w:instrText>
        </w:r>
        <w:r w:rsidRPr="007950F1">
          <w:rPr>
            <w:rFonts w:ascii="Arial" w:hAnsi="Arial" w:cs="Arial"/>
            <w:sz w:val="20"/>
            <w:szCs w:val="20"/>
          </w:rPr>
          <w:fldChar w:fldCharType="separate"/>
        </w:r>
        <w:r w:rsidRPr="007950F1">
          <w:rPr>
            <w:rFonts w:ascii="Arial" w:hAnsi="Arial" w:cs="Arial"/>
            <w:sz w:val="20"/>
            <w:szCs w:val="20"/>
          </w:rPr>
          <w:t>2</w:t>
        </w:r>
        <w:r w:rsidRPr="007950F1">
          <w:rPr>
            <w:rFonts w:ascii="Arial" w:hAnsi="Arial" w:cs="Arial"/>
            <w:sz w:val="20"/>
            <w:szCs w:val="20"/>
          </w:rPr>
          <w:fldChar w:fldCharType="end"/>
        </w:r>
        <w:r w:rsidRPr="007950F1">
          <w:rPr>
            <w:rFonts w:ascii="Arial" w:hAnsi="Arial" w:cs="Arial"/>
            <w:sz w:val="20"/>
            <w:szCs w:val="20"/>
          </w:rPr>
          <w:tab/>
        </w:r>
        <w:r w:rsidR="007950F1" w:rsidRPr="007950F1">
          <w:rPr>
            <w:rFonts w:ascii="Arial" w:hAnsi="Arial" w:cs="Arial"/>
            <w:sz w:val="20"/>
            <w:szCs w:val="20"/>
          </w:rPr>
          <w:t>6 janvier 2024</w:t>
        </w:r>
      </w:sdtContent>
    </w:sdt>
  </w:p>
  <w:p w14:paraId="077824DE" w14:textId="77777777" w:rsidR="001B3856" w:rsidRDefault="001B3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3283"/>
    <w:multiLevelType w:val="hybridMultilevel"/>
    <w:tmpl w:val="081688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05"/>
    <w:rsid w:val="000F061E"/>
    <w:rsid w:val="00141EBB"/>
    <w:rsid w:val="001B014B"/>
    <w:rsid w:val="001B3856"/>
    <w:rsid w:val="0041141D"/>
    <w:rsid w:val="00744B11"/>
    <w:rsid w:val="007950F1"/>
    <w:rsid w:val="00863C98"/>
    <w:rsid w:val="00B60513"/>
    <w:rsid w:val="00BA5AC0"/>
    <w:rsid w:val="00DD5405"/>
    <w:rsid w:val="00E63B86"/>
    <w:rsid w:val="00E91479"/>
    <w:rsid w:val="00E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DBD1"/>
  <w15:chartTrackingRefBased/>
  <w15:docId w15:val="{84950F59-3AEE-494C-8320-F30F2F65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05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D5405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D5405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5405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405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D5405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5405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DD540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D54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D540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D5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41EB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41EBB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95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0F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tmp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qwant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hyperlink" Target="http://www.google.f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metacrawler.com/" TargetMode="External"/><Relationship Id="rId10" Type="http://schemas.openxmlformats.org/officeDocument/2006/relationships/image" Target="media/image4.svg"/><Relationship Id="rId19" Type="http://schemas.openxmlformats.org/officeDocument/2006/relationships/hyperlink" Target="http://www.bing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2020-01-13T16:35:00Z</dcterms:created>
  <dcterms:modified xsi:type="dcterms:W3CDTF">2024-01-05T23:42:00Z</dcterms:modified>
</cp:coreProperties>
</file>