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9927" w:type="dxa"/>
        <w:shd w:val="clear" w:color="auto" w:fill="92D050"/>
        <w:tblLook w:val="04A0" w:firstRow="1" w:lastRow="0" w:firstColumn="1" w:lastColumn="0" w:noHBand="0" w:noVBand="1"/>
      </w:tblPr>
      <w:tblGrid>
        <w:gridCol w:w="1271"/>
        <w:gridCol w:w="6662"/>
        <w:gridCol w:w="1994"/>
      </w:tblGrid>
      <w:tr w:rsidR="00EF1761" w14:paraId="7C6FE696" w14:textId="77777777" w:rsidTr="001D07B6">
        <w:tc>
          <w:tcPr>
            <w:tcW w:w="7933" w:type="dxa"/>
            <w:gridSpan w:val="2"/>
            <w:shd w:val="clear" w:color="auto" w:fill="92D050"/>
            <w:vAlign w:val="center"/>
          </w:tcPr>
          <w:p w14:paraId="21F16061" w14:textId="77777777" w:rsidR="00EF1761" w:rsidRPr="00767A14" w:rsidRDefault="00EF1761" w:rsidP="001D07B6">
            <w:pPr>
              <w:pStyle w:val="Titre3"/>
              <w:rPr>
                <w:szCs w:val="22"/>
              </w:rPr>
            </w:pPr>
            <w:bookmarkStart w:id="0" w:name="_Hlk510797102"/>
            <w:r w:rsidRPr="00767A14">
              <w:rPr>
                <w:szCs w:val="22"/>
              </w:rPr>
              <w:t>Mission 3 : Rédiger une invitation commerciale</w:t>
            </w:r>
          </w:p>
        </w:tc>
        <w:tc>
          <w:tcPr>
            <w:tcW w:w="1994" w:type="dxa"/>
            <w:shd w:val="clear" w:color="auto" w:fill="92D050"/>
            <w:vAlign w:val="center"/>
          </w:tcPr>
          <w:p w14:paraId="440B3152" w14:textId="77777777" w:rsidR="00EF1761" w:rsidRPr="000A6A7A" w:rsidRDefault="00EF1761" w:rsidP="001D07B6">
            <w:pPr>
              <w:pStyle w:val="Titre3"/>
              <w:spacing w:before="0" w:after="0"/>
            </w:pPr>
            <w:r>
              <w:rPr>
                <w:noProof/>
              </w:rPr>
              <w:drawing>
                <wp:inline distT="0" distB="0" distL="0" distR="0" wp14:anchorId="7587E502" wp14:editId="796983EC">
                  <wp:extent cx="1125635" cy="540000"/>
                  <wp:effectExtent l="0" t="0" r="0" b="0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logo-brasseri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635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1761" w:rsidRPr="00093E6A" w14:paraId="45FAAD90" w14:textId="77777777" w:rsidTr="001D07B6">
        <w:tc>
          <w:tcPr>
            <w:tcW w:w="1271" w:type="dxa"/>
            <w:shd w:val="clear" w:color="auto" w:fill="92D050"/>
            <w:vAlign w:val="center"/>
          </w:tcPr>
          <w:p w14:paraId="6BEDF37D" w14:textId="77777777" w:rsidR="00EF1761" w:rsidRPr="00093E6A" w:rsidRDefault="00EF1761" w:rsidP="001D07B6">
            <w:pPr>
              <w:jc w:val="center"/>
              <w:rPr>
                <w:rFonts w:cs="Arial"/>
                <w:bCs/>
              </w:rPr>
            </w:pPr>
            <w:r w:rsidRPr="00093E6A">
              <w:rPr>
                <w:rFonts w:cs="Arial"/>
                <w:bCs/>
              </w:rPr>
              <w:t>Durée : 30’</w:t>
            </w:r>
          </w:p>
        </w:tc>
        <w:tc>
          <w:tcPr>
            <w:tcW w:w="6662" w:type="dxa"/>
            <w:shd w:val="clear" w:color="auto" w:fill="92D050"/>
            <w:vAlign w:val="center"/>
          </w:tcPr>
          <w:p w14:paraId="22A2EAF0" w14:textId="77777777" w:rsidR="00EF1761" w:rsidRPr="00093E6A" w:rsidRDefault="00EF1761" w:rsidP="001D07B6">
            <w:pPr>
              <w:jc w:val="center"/>
              <w:rPr>
                <w:rFonts w:cs="Arial"/>
                <w:bCs/>
              </w:rPr>
            </w:pPr>
            <w:r w:rsidRPr="00093E6A">
              <w:rPr>
                <w:rFonts w:cs="Arial"/>
                <w:bCs/>
                <w:noProof/>
              </w:rPr>
              <w:drawing>
                <wp:inline distT="0" distB="0" distL="0" distR="0" wp14:anchorId="5FF6DADC" wp14:editId="1C3719F1">
                  <wp:extent cx="288000" cy="288000"/>
                  <wp:effectExtent l="0" t="0" r="0" b="0"/>
                  <wp:docPr id="244" name="Graphique 244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Graphique 227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93E6A">
              <w:rPr>
                <w:rFonts w:cs="Arial"/>
                <w:bCs/>
              </w:rPr>
              <w:t xml:space="preserve">ou </w:t>
            </w:r>
            <w:r w:rsidRPr="00093E6A">
              <w:rPr>
                <w:rFonts w:cs="Arial"/>
                <w:bCs/>
                <w:noProof/>
              </w:rPr>
              <w:drawing>
                <wp:inline distT="0" distB="0" distL="0" distR="0" wp14:anchorId="08EAFB3C" wp14:editId="39B4E79E">
                  <wp:extent cx="455200" cy="288000"/>
                  <wp:effectExtent l="0" t="0" r="2540" b="0"/>
                  <wp:docPr id="1654924715" name="Graphique 20" descr="Group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928388" name="Graphique 303928388" descr="Groupe avec un remplissage uni"/>
                          <pic:cNvPicPr/>
                        </pic:nvPicPr>
                        <pic:blipFill rotWithShape="1"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rcRect t="17783" b="18948"/>
                          <a:stretch/>
                        </pic:blipFill>
                        <pic:spPr bwMode="auto">
                          <a:xfrm>
                            <a:off x="0" y="0"/>
                            <a:ext cx="455200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4" w:type="dxa"/>
            <w:shd w:val="clear" w:color="auto" w:fill="92D050"/>
            <w:vAlign w:val="center"/>
          </w:tcPr>
          <w:p w14:paraId="5F1BBBA6" w14:textId="77777777" w:rsidR="00EF1761" w:rsidRPr="00093E6A" w:rsidRDefault="00EF1761" w:rsidP="001D07B6">
            <w:pPr>
              <w:jc w:val="center"/>
              <w:rPr>
                <w:rFonts w:cs="Arial"/>
                <w:bCs/>
              </w:rPr>
            </w:pPr>
            <w:r w:rsidRPr="00093E6A">
              <w:rPr>
                <w:rFonts w:cs="Arial"/>
                <w:bCs/>
              </w:rPr>
              <w:t>Source</w:t>
            </w:r>
          </w:p>
        </w:tc>
      </w:tr>
    </w:tbl>
    <w:p w14:paraId="3CE15A7C" w14:textId="77777777" w:rsidR="00EF1761" w:rsidRDefault="00EF1761" w:rsidP="00EF1761"/>
    <w:bookmarkEnd w:id="0"/>
    <w:p w14:paraId="2C59137A" w14:textId="77777777" w:rsidR="00EF1761" w:rsidRPr="006B40E8" w:rsidRDefault="00EF1761" w:rsidP="00EF1761">
      <w:pPr>
        <w:shd w:val="clear" w:color="auto" w:fill="E2EFD9" w:themeFill="accent6" w:themeFillTint="33"/>
        <w:jc w:val="center"/>
        <w:rPr>
          <w:b/>
        </w:rPr>
      </w:pPr>
      <w:r w:rsidRPr="006B40E8">
        <w:rPr>
          <w:b/>
        </w:rPr>
        <w:t>Jeux sérieux</w:t>
      </w:r>
    </w:p>
    <w:p w14:paraId="704CED49" w14:textId="77777777" w:rsidR="00EF1761" w:rsidRPr="006B40E8" w:rsidRDefault="00EF1761" w:rsidP="00EF1761">
      <w:pPr>
        <w:pStyle w:val="Paragraphedeliste"/>
        <w:numPr>
          <w:ilvl w:val="0"/>
          <w:numId w:val="1"/>
        </w:numPr>
        <w:shd w:val="clear" w:color="auto" w:fill="E2EFD9" w:themeFill="accent6" w:themeFillTint="33"/>
        <w:spacing w:after="120"/>
        <w:ind w:left="284" w:hanging="284"/>
      </w:pPr>
      <w:r w:rsidRPr="006B40E8">
        <w:t>Concevoir des groupes de 4 étudiants,</w:t>
      </w:r>
    </w:p>
    <w:p w14:paraId="5237EBAD" w14:textId="77777777" w:rsidR="00EF1761" w:rsidRDefault="00EF1761" w:rsidP="00EF1761">
      <w:pPr>
        <w:pStyle w:val="Paragraphedeliste"/>
        <w:numPr>
          <w:ilvl w:val="0"/>
          <w:numId w:val="1"/>
        </w:numPr>
        <w:shd w:val="clear" w:color="auto" w:fill="E2EFD9" w:themeFill="accent6" w:themeFillTint="33"/>
        <w:spacing w:after="120"/>
        <w:ind w:left="284" w:hanging="284"/>
      </w:pPr>
      <w:r w:rsidRPr="006B40E8">
        <w:t xml:space="preserve">Chaque étudiant conçoit </w:t>
      </w:r>
      <w:r>
        <w:t xml:space="preserve">ses </w:t>
      </w:r>
      <w:r w:rsidRPr="006B40E8">
        <w:t xml:space="preserve">propres </w:t>
      </w:r>
      <w:r>
        <w:t>lettres</w:t>
      </w:r>
      <w:r w:rsidRPr="006B40E8">
        <w:t xml:space="preserve"> </w:t>
      </w:r>
      <w:r>
        <w:t>au sein du groupe,</w:t>
      </w:r>
    </w:p>
    <w:p w14:paraId="465923E3" w14:textId="77777777" w:rsidR="00EF1761" w:rsidRDefault="00EF1761" w:rsidP="00EF1761">
      <w:pPr>
        <w:pStyle w:val="Paragraphedeliste"/>
        <w:numPr>
          <w:ilvl w:val="0"/>
          <w:numId w:val="1"/>
        </w:numPr>
        <w:shd w:val="clear" w:color="auto" w:fill="E2EFD9" w:themeFill="accent6" w:themeFillTint="33"/>
        <w:spacing w:after="120"/>
        <w:ind w:left="284" w:hanging="284"/>
      </w:pPr>
      <w:r w:rsidRPr="006B40E8">
        <w:rPr>
          <w:rFonts w:cs="Arial"/>
        </w:rPr>
        <w:t>Á</w:t>
      </w:r>
      <w:r>
        <w:t xml:space="preserve"> l’issue des 30 minutes, le groupe compare et analyses les productions de chacun et retient les lettres qui seront soumises au formateur et/ou aux autres groupes. </w:t>
      </w:r>
    </w:p>
    <w:p w14:paraId="64C2A5B6" w14:textId="77777777" w:rsidR="00EF1761" w:rsidRPr="00F91005" w:rsidRDefault="00EF1761" w:rsidP="00EF1761">
      <w:pPr>
        <w:spacing w:before="240"/>
        <w:rPr>
          <w:rFonts w:cs="Arial"/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59264" behindDoc="0" locked="0" layoutInCell="1" allowOverlap="1" wp14:anchorId="6C26626D" wp14:editId="475B4541">
            <wp:simplePos x="0" y="0"/>
            <wp:positionH relativeFrom="margin">
              <wp:align>right</wp:align>
            </wp:positionH>
            <wp:positionV relativeFrom="paragraph">
              <wp:posOffset>248625</wp:posOffset>
            </wp:positionV>
            <wp:extent cx="2271395" cy="1294765"/>
            <wp:effectExtent l="0" t="0" r="0" b="635"/>
            <wp:wrapSquare wrapText="bothSides"/>
            <wp:docPr id="1645488447" name="Image 20" descr="Une image contenant habits, scène, chaussures, hom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488447" name="Image 20" descr="Une image contenant habits, scène, chaussures, homme&#10;&#10;Le contenu généré par l’IA peut êtr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395" cy="1294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1005">
        <w:rPr>
          <w:rFonts w:cs="Arial"/>
          <w:b/>
          <w:sz w:val="24"/>
        </w:rPr>
        <w:t>Contexte professionnel</w:t>
      </w:r>
    </w:p>
    <w:p w14:paraId="1A5C26B0" w14:textId="77777777" w:rsidR="00EF1761" w:rsidRDefault="00EF1761" w:rsidP="00EF1761">
      <w:pPr>
        <w:spacing w:before="120"/>
      </w:pPr>
      <w:r>
        <w:t>M. Solliet a obtenu un stand à la foire de Lyon qui se tiendra du 23 mars au 2 avril à Eurexpo Lyon – Chassieu. Le stand sera situé dans le hall 4 à l’emplacement 236.</w:t>
      </w:r>
    </w:p>
    <w:p w14:paraId="5C44F32B" w14:textId="77777777" w:rsidR="00EF1761" w:rsidRDefault="00EF1761" w:rsidP="00EF1761">
      <w:pPr>
        <w:spacing w:before="120"/>
      </w:pPr>
      <w:r>
        <w:t>Ce salon sera l’occasion pour l’entreprise de présenter ses bières et sa nouvelle gamme de boissons sans alcool. Des invitations seront envoyées sur demande par courriel à tous nos clients professionnels habituels.</w:t>
      </w:r>
    </w:p>
    <w:p w14:paraId="5C31B287" w14:textId="77777777" w:rsidR="00EF1761" w:rsidRDefault="00EF1761" w:rsidP="00EF1761">
      <w:pPr>
        <w:spacing w:before="120"/>
      </w:pPr>
      <w:r>
        <w:t>Il vous demande de mettre en forme le mél qui sera envoyé à tous nos clients professionnels.</w:t>
      </w:r>
    </w:p>
    <w:p w14:paraId="799AD32F" w14:textId="77777777" w:rsidR="00EF1761" w:rsidRDefault="00EF1761" w:rsidP="00EF1761"/>
    <w:p w14:paraId="43A4B2BA" w14:textId="77777777" w:rsidR="00EF1761" w:rsidRPr="002D3596" w:rsidRDefault="00EF1761" w:rsidP="00EF1761">
      <w:pPr>
        <w:rPr>
          <w:b/>
          <w:sz w:val="24"/>
        </w:rPr>
      </w:pPr>
      <w:r w:rsidRPr="002D3596">
        <w:rPr>
          <w:b/>
          <w:sz w:val="24"/>
        </w:rPr>
        <w:t xml:space="preserve">Travail à </w:t>
      </w:r>
      <w:r>
        <w:rPr>
          <w:b/>
          <w:sz w:val="24"/>
        </w:rPr>
        <w:t>faire</w:t>
      </w:r>
    </w:p>
    <w:p w14:paraId="20695EC4" w14:textId="77777777" w:rsidR="00EF1761" w:rsidRPr="00BC3CD1" w:rsidRDefault="00EF1761" w:rsidP="00EF1761">
      <w:pPr>
        <w:spacing w:before="120"/>
        <w:ind w:left="284" w:hanging="284"/>
      </w:pPr>
      <w:r>
        <w:t xml:space="preserve">1 – Rédigez et mettez en forme sur un texteur </w:t>
      </w:r>
      <w:r w:rsidRPr="00276854">
        <w:t xml:space="preserve">le </w:t>
      </w:r>
      <w:r>
        <w:t>contenu du mél qui sera envoyé à nos clients professionnels (vous pouvez trouver les informations manquantes sur le site de la foire de Lyon).</w:t>
      </w:r>
    </w:p>
    <w:p w14:paraId="05654CD7" w14:textId="77777777" w:rsidR="00EF1761" w:rsidRDefault="00EF1761" w:rsidP="00EF1761">
      <w:pPr>
        <w:ind w:left="284" w:hanging="284"/>
      </w:pPr>
      <w:r>
        <w:t>2 - Sauvegardez le document dans le dossier </w:t>
      </w:r>
      <w:r>
        <w:rPr>
          <w:b/>
        </w:rPr>
        <w:t>Solliet.</w:t>
      </w:r>
    </w:p>
    <w:p w14:paraId="1A417A19" w14:textId="77777777" w:rsidR="00EF1761" w:rsidRDefault="00EF1761" w:rsidP="00EF1761">
      <w:pPr>
        <w:pStyle w:val="texte"/>
      </w:pPr>
    </w:p>
    <w:p w14:paraId="5CF5C814" w14:textId="77777777" w:rsidR="00EF1761" w:rsidRDefault="00EF1761" w:rsidP="00EF1761">
      <w:pPr>
        <w:pStyle w:val="texte"/>
      </w:pPr>
    </w:p>
    <w:p w14:paraId="5C098D8B" w14:textId="77777777" w:rsidR="00EF1761" w:rsidRDefault="00EF1761" w:rsidP="00EF1761">
      <w:pPr>
        <w:pStyle w:val="texte"/>
      </w:pPr>
    </w:p>
    <w:p w14:paraId="463E88C3" w14:textId="77777777" w:rsidR="00C7043C" w:rsidRDefault="00C7043C" w:rsidP="00D220CF"/>
    <w:sectPr w:rsidR="00C7043C" w:rsidSect="00C7043C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F60881"/>
    <w:multiLevelType w:val="hybridMultilevel"/>
    <w:tmpl w:val="C73028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091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43C"/>
    <w:rsid w:val="004F1B21"/>
    <w:rsid w:val="006F0C1C"/>
    <w:rsid w:val="0073192D"/>
    <w:rsid w:val="00867CA2"/>
    <w:rsid w:val="00AC70CE"/>
    <w:rsid w:val="00C47806"/>
    <w:rsid w:val="00C7043C"/>
    <w:rsid w:val="00D220CF"/>
    <w:rsid w:val="00D908D4"/>
    <w:rsid w:val="00E61486"/>
    <w:rsid w:val="00EF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EC197"/>
  <w15:chartTrackingRefBased/>
  <w15:docId w15:val="{579E92A6-F3B0-4B2D-A281-063469D9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43C"/>
    <w:pPr>
      <w:spacing w:after="0" w:line="240" w:lineRule="auto"/>
    </w:pPr>
    <w:rPr>
      <w:rFonts w:ascii="Arial" w:hAnsi="Arial"/>
      <w:sz w:val="2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704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Titre2"/>
    <w:link w:val="Titre3Car"/>
    <w:uiPriority w:val="9"/>
    <w:qFormat/>
    <w:rsid w:val="00C7043C"/>
    <w:pPr>
      <w:keepNext w:val="0"/>
      <w:keepLines w:val="0"/>
      <w:spacing w:before="120" w:after="120"/>
      <w:jc w:val="center"/>
      <w:outlineLvl w:val="2"/>
    </w:pPr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C7043C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paragraph" w:styleId="Paragraphedeliste">
    <w:name w:val="List Paragraph"/>
    <w:basedOn w:val="Normal"/>
    <w:qFormat/>
    <w:rsid w:val="00C7043C"/>
    <w:pPr>
      <w:ind w:left="720"/>
      <w:contextualSpacing/>
    </w:pPr>
  </w:style>
  <w:style w:type="table" w:styleId="Grilledutableau">
    <w:name w:val="Table Grid"/>
    <w:basedOn w:val="TableauNormal"/>
    <w:uiPriority w:val="59"/>
    <w:rsid w:val="00C704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e">
    <w:name w:val="texte"/>
    <w:basedOn w:val="Normal"/>
    <w:rsid w:val="00C7043C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eastAsia="Calibri" w:cs="Arial"/>
      <w:b/>
      <w:bCs/>
      <w:color w:val="000000"/>
      <w:szCs w:val="20"/>
    </w:rPr>
  </w:style>
  <w:style w:type="character" w:customStyle="1" w:styleId="Titre2Car">
    <w:name w:val="Titre 2 Car"/>
    <w:basedOn w:val="Policepardfaut"/>
    <w:link w:val="Titre2"/>
    <w:uiPriority w:val="9"/>
    <w:semiHidden/>
    <w:rsid w:val="00C704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2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9</cp:revision>
  <dcterms:created xsi:type="dcterms:W3CDTF">2018-04-06T09:38:00Z</dcterms:created>
  <dcterms:modified xsi:type="dcterms:W3CDTF">2025-02-08T23:02:00Z</dcterms:modified>
</cp:coreProperties>
</file>